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AA" w:rsidRPr="00876743" w:rsidRDefault="00C375AA" w:rsidP="00C3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81</w:t>
      </w:r>
    </w:p>
    <w:p w:rsidR="00C375AA" w:rsidRDefault="00C375AA" w:rsidP="00C3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C375AA" w:rsidRPr="00876743" w:rsidRDefault="00C375AA" w:rsidP="00C375AA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C375AA" w:rsidRDefault="00C375AA" w:rsidP="00C3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C375AA" w:rsidRDefault="00C375AA" w:rsidP="00C375AA">
      <w:pPr>
        <w:jc w:val="center"/>
        <w:rPr>
          <w:b/>
          <w:sz w:val="26"/>
          <w:szCs w:val="26"/>
        </w:rPr>
      </w:pPr>
    </w:p>
    <w:p w:rsidR="00C375AA" w:rsidRPr="00B95686" w:rsidRDefault="00C375AA" w:rsidP="00C375AA">
      <w:pPr>
        <w:jc w:val="center"/>
        <w:rPr>
          <w:b/>
          <w:sz w:val="26"/>
          <w:szCs w:val="26"/>
        </w:rPr>
      </w:pPr>
    </w:p>
    <w:p w:rsidR="00C375AA" w:rsidRDefault="00C375AA" w:rsidP="00C375AA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«26»  января  2021</w:t>
      </w:r>
      <w:r w:rsidRPr="00B95686">
        <w:rPr>
          <w:sz w:val="26"/>
          <w:szCs w:val="26"/>
        </w:rPr>
        <w:t>г.</w:t>
      </w:r>
    </w:p>
    <w:p w:rsidR="00C375AA" w:rsidRPr="00AD1427" w:rsidRDefault="00C375AA" w:rsidP="00C375AA">
      <w:pPr>
        <w:spacing w:line="276" w:lineRule="auto"/>
        <w:jc w:val="both"/>
      </w:pPr>
      <w:r>
        <w:t>пр. Мира, 3</w:t>
      </w:r>
      <w:r w:rsidRPr="00AD1427"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Начало: 14.00</w:t>
      </w:r>
    </w:p>
    <w:p w:rsidR="00C375AA" w:rsidRDefault="00C375AA" w:rsidP="00C375AA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5AA" w:rsidRDefault="00C375AA" w:rsidP="00C375AA"/>
    <w:p w:rsidR="00C375AA" w:rsidRDefault="00C375AA" w:rsidP="00C375AA">
      <w:pPr>
        <w:rPr>
          <w:sz w:val="28"/>
          <w:szCs w:val="28"/>
        </w:rPr>
      </w:pPr>
    </w:p>
    <w:p w:rsidR="00C375AA" w:rsidRDefault="00C375AA" w:rsidP="00C375AA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C375AA" w:rsidRDefault="00C375AA" w:rsidP="00C375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члены правления СППКК</w:t>
      </w:r>
    </w:p>
    <w:p w:rsidR="00C375AA" w:rsidRDefault="00C375AA" w:rsidP="00C375AA">
      <w:pPr>
        <w:spacing w:line="276" w:lineRule="auto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576"/>
        <w:gridCol w:w="2651"/>
        <w:gridCol w:w="3118"/>
        <w:gridCol w:w="3119"/>
      </w:tblGrid>
      <w:tr w:rsidR="00C375AA" w:rsidRPr="009D0B9C" w:rsidTr="002B5FDB">
        <w:tc>
          <w:tcPr>
            <w:tcW w:w="576" w:type="dxa"/>
          </w:tcPr>
          <w:p w:rsidR="00C375AA" w:rsidRPr="009D0B9C" w:rsidRDefault="00C375AA" w:rsidP="002B5F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C375AA" w:rsidRPr="009D0B9C" w:rsidRDefault="00C375AA" w:rsidP="002B5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8" w:type="dxa"/>
            <w:vAlign w:val="center"/>
          </w:tcPr>
          <w:p w:rsidR="00C375AA" w:rsidRPr="009D0B9C" w:rsidRDefault="00C375AA" w:rsidP="002B5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C375AA" w:rsidRPr="009D0B9C" w:rsidRDefault="00C375AA" w:rsidP="002B5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Болсуновская 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Михайловна</w:t>
            </w:r>
          </w:p>
        </w:tc>
        <w:tc>
          <w:tcPr>
            <w:tcW w:w="3118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119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C375AA" w:rsidRPr="000076E2" w:rsidTr="002B5FDB">
        <w:trPr>
          <w:trHeight w:val="1029"/>
        </w:trPr>
        <w:tc>
          <w:tcPr>
            <w:tcW w:w="576" w:type="dxa"/>
            <w:vAlign w:val="center"/>
          </w:tcPr>
          <w:p w:rsidR="00C375AA" w:rsidRPr="000076E2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3118" w:type="dxa"/>
          </w:tcPr>
          <w:p w:rsidR="00C375AA" w:rsidRPr="000A28A2" w:rsidRDefault="00C375AA" w:rsidP="002B5F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Директор Департамента </w:t>
            </w:r>
          </w:p>
          <w:p w:rsidR="00C375AA" w:rsidRPr="000A28A2" w:rsidRDefault="00C375AA" w:rsidP="002B5F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t>координации программ развития </w:t>
            </w:r>
            <w:r w:rsidRPr="000A28A2">
              <w:rPr>
                <w:rFonts w:ascii="Arial" w:hAnsi="Arial" w:cs="Arial"/>
                <w:color w:val="000000"/>
                <w:sz w:val="22"/>
                <w:szCs w:val="22"/>
              </w:rPr>
              <w:br/>
              <w:t>Сибирского Федерального Университета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A" w:rsidRPr="00133B51" w:rsidTr="002B5FDB">
        <w:tc>
          <w:tcPr>
            <w:tcW w:w="576" w:type="dxa"/>
            <w:vAlign w:val="center"/>
          </w:tcPr>
          <w:p w:rsidR="00C375AA" w:rsidRPr="000076E2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6F7483">
              <w:rPr>
                <w:rFonts w:ascii="Arial" w:hAnsi="Arial" w:cs="Arial"/>
                <w:sz w:val="22"/>
                <w:szCs w:val="22"/>
              </w:rPr>
              <w:t xml:space="preserve">Заместитель первого проректора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к</w:t>
            </w:r>
            <w:proofErr w:type="gramStart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.с</w:t>
            </w:r>
            <w:proofErr w:type="gram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-х.н</w:t>
            </w:r>
            <w:proofErr w:type="spellEnd"/>
            <w:r w:rsidRPr="00142B24"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  <w:t>., доцент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СибГУ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 xml:space="preserve"> науки и технологий им. М.Ф. </w:t>
            </w:r>
            <w:proofErr w:type="spellStart"/>
            <w:r w:rsidRPr="006F7483">
              <w:rPr>
                <w:rFonts w:ascii="Arial" w:hAnsi="Arial" w:cs="Arial"/>
                <w:sz w:val="22"/>
                <w:szCs w:val="22"/>
              </w:rPr>
              <w:t>Решетнева</w:t>
            </w:r>
            <w:proofErr w:type="spellEnd"/>
            <w:r w:rsidRPr="006F7483">
              <w:rPr>
                <w:rFonts w:ascii="Arial" w:hAnsi="Arial" w:cs="Arial"/>
                <w:sz w:val="22"/>
                <w:szCs w:val="22"/>
              </w:rPr>
              <w:t>.</w:t>
            </w:r>
            <w:r w:rsidRPr="006F748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Симбирева</w:t>
            </w:r>
            <w:proofErr w:type="spellEnd"/>
          </w:p>
          <w:p w:rsidR="00C375AA" w:rsidRPr="00EA57E0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A" w:rsidRPr="002F3017" w:rsidTr="002B5FDB">
        <w:tc>
          <w:tcPr>
            <w:tcW w:w="576" w:type="dxa"/>
            <w:vAlign w:val="center"/>
          </w:tcPr>
          <w:p w:rsidR="00C375AA" w:rsidRPr="002F3017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3118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Добряк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Геннадий Геннадьевич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ЭкспертСтрой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Зайков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</w:tr>
      <w:tr w:rsidR="00C375AA" w:rsidRPr="002F3017" w:rsidTr="002B5FDB">
        <w:tc>
          <w:tcPr>
            <w:tcW w:w="576" w:type="dxa"/>
            <w:vAlign w:val="center"/>
          </w:tcPr>
          <w:p w:rsidR="00C375AA" w:rsidRPr="002F3017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3118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Захаров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Виктор Анатольевич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sz w:val="22"/>
                <w:szCs w:val="22"/>
              </w:rPr>
              <w:t>редседатель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Общеросийской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Золотарев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Борис Николаевич</w:t>
            </w:r>
          </w:p>
        </w:tc>
        <w:tc>
          <w:tcPr>
            <w:tcW w:w="3118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«КНП»</w:t>
            </w:r>
          </w:p>
        </w:tc>
      </w:tr>
      <w:tr w:rsidR="00C375AA" w:rsidRPr="002F3017" w:rsidTr="002B5FDB">
        <w:tc>
          <w:tcPr>
            <w:tcW w:w="576" w:type="dxa"/>
            <w:vAlign w:val="center"/>
          </w:tcPr>
          <w:p w:rsidR="00C375AA" w:rsidRPr="002F3017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Кардашов</w:t>
            </w:r>
            <w:proofErr w:type="spellEnd"/>
          </w:p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Виктор Иванович</w:t>
            </w:r>
          </w:p>
        </w:tc>
        <w:tc>
          <w:tcPr>
            <w:tcW w:w="3118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Депутат ЗС КК</w:t>
            </w:r>
          </w:p>
        </w:tc>
        <w:tc>
          <w:tcPr>
            <w:tcW w:w="3119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Кацер</w:t>
            </w:r>
          </w:p>
          <w:p w:rsidR="00C375AA" w:rsidRPr="00B40ACF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3118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«Технорос»</w:t>
            </w:r>
          </w:p>
        </w:tc>
      </w:tr>
      <w:tr w:rsidR="00C375AA" w:rsidRPr="002F3017" w:rsidTr="002B5FDB">
        <w:tc>
          <w:tcPr>
            <w:tcW w:w="576" w:type="dxa"/>
            <w:vAlign w:val="center"/>
          </w:tcPr>
          <w:p w:rsidR="00C375AA" w:rsidRPr="002F3017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3118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Максимова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 Валентиновна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Сибирская Ассоциация Гостеприимства</w:t>
            </w:r>
          </w:p>
        </w:tc>
      </w:tr>
      <w:tr w:rsidR="00C375AA" w:rsidRPr="007252BB" w:rsidTr="002B5FDB">
        <w:tc>
          <w:tcPr>
            <w:tcW w:w="576" w:type="dxa"/>
            <w:vAlign w:val="center"/>
          </w:tcPr>
          <w:p w:rsidR="00C375AA" w:rsidRPr="007252BB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3118" w:type="dxa"/>
          </w:tcPr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119" w:type="dxa"/>
          </w:tcPr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375AA" w:rsidRPr="007252BB" w:rsidTr="002B5FDB">
        <w:tc>
          <w:tcPr>
            <w:tcW w:w="576" w:type="dxa"/>
            <w:vAlign w:val="center"/>
          </w:tcPr>
          <w:p w:rsidR="00C375AA" w:rsidRPr="007252BB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3118" w:type="dxa"/>
          </w:tcPr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9" w:type="dxa"/>
          </w:tcPr>
          <w:p w:rsidR="00C375AA" w:rsidRPr="007252BB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НПФ «Рок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375AA" w:rsidRPr="007252BB" w:rsidTr="002B5FDB">
        <w:tc>
          <w:tcPr>
            <w:tcW w:w="576" w:type="dxa"/>
            <w:vAlign w:val="center"/>
          </w:tcPr>
          <w:p w:rsidR="00C375AA" w:rsidRPr="007252BB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Пивнев</w:t>
            </w:r>
            <w:proofErr w:type="spellEnd"/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3118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119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C375AA" w:rsidRPr="002F3017" w:rsidTr="002B5FDB">
        <w:tc>
          <w:tcPr>
            <w:tcW w:w="576" w:type="dxa"/>
            <w:vAlign w:val="center"/>
          </w:tcPr>
          <w:p w:rsidR="00C375AA" w:rsidRPr="002F3017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3118" w:type="dxa"/>
          </w:tcPr>
          <w:p w:rsidR="00C375AA" w:rsidRPr="00BB1CE0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BB1CE0">
              <w:rPr>
                <w:rFonts w:ascii="Arial" w:hAnsi="Arial" w:cs="Arial"/>
                <w:sz w:val="22"/>
                <w:szCs w:val="22"/>
              </w:rPr>
              <w:t xml:space="preserve"> генерального директора (по персоналу и администрации)</w:t>
            </w:r>
          </w:p>
        </w:tc>
        <w:tc>
          <w:tcPr>
            <w:tcW w:w="3119" w:type="dxa"/>
          </w:tcPr>
          <w:p w:rsidR="00C375AA" w:rsidRPr="002F3017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АО "</w:t>
            </w:r>
            <w:proofErr w:type="spellStart"/>
            <w:r w:rsidRPr="00BB1CE0">
              <w:rPr>
                <w:rFonts w:ascii="Arial" w:hAnsi="Arial" w:cs="Arial"/>
                <w:sz w:val="22"/>
                <w:szCs w:val="22"/>
              </w:rPr>
              <w:t>СУЭК-Красноярск</w:t>
            </w:r>
            <w:proofErr w:type="spellEnd"/>
            <w:r w:rsidRPr="00BB1CE0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C375AA" w:rsidRPr="002F3017" w:rsidTr="002B5FDB">
        <w:tc>
          <w:tcPr>
            <w:tcW w:w="576" w:type="dxa"/>
            <w:vAlign w:val="center"/>
          </w:tcPr>
          <w:p w:rsidR="00C375AA" w:rsidRPr="002F3017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Сиваев</w:t>
            </w:r>
            <w:proofErr w:type="spellEnd"/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 Владимирович</w:t>
            </w:r>
          </w:p>
        </w:tc>
        <w:tc>
          <w:tcPr>
            <w:tcW w:w="3118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директор,</w:t>
            </w:r>
          </w:p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общественный представитель АСИ в Красноярском крае</w:t>
            </w:r>
          </w:p>
        </w:tc>
        <w:tc>
          <w:tcPr>
            <w:tcW w:w="3119" w:type="dxa"/>
          </w:tcPr>
          <w:p w:rsidR="00C375AA" w:rsidRPr="00BB1CE0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«Красный Яр»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«Логика решений»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</w:tc>
        <w:tc>
          <w:tcPr>
            <w:tcW w:w="3118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9D0B9C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375AA" w:rsidRPr="009D0B9C" w:rsidTr="002B5FDB">
        <w:tc>
          <w:tcPr>
            <w:tcW w:w="576" w:type="dxa"/>
            <w:vAlign w:val="center"/>
          </w:tcPr>
          <w:p w:rsidR="00C375AA" w:rsidRPr="009D0B9C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C375AA" w:rsidRPr="002E3F85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3118" w:type="dxa"/>
          </w:tcPr>
          <w:p w:rsidR="00C375AA" w:rsidRPr="002E3F85" w:rsidRDefault="00C375AA" w:rsidP="002B5FDB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119" w:type="dxa"/>
          </w:tcPr>
          <w:p w:rsidR="00C375AA" w:rsidRPr="002E3F85" w:rsidRDefault="00C375AA" w:rsidP="002B5FDB">
            <w:pPr>
              <w:pStyle w:val="a4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C375AA" w:rsidRPr="00875D32" w:rsidTr="002B5FDB">
        <w:tc>
          <w:tcPr>
            <w:tcW w:w="576" w:type="dxa"/>
            <w:vAlign w:val="center"/>
          </w:tcPr>
          <w:p w:rsidR="00C375AA" w:rsidRPr="00875D32" w:rsidRDefault="00C375AA" w:rsidP="002B5F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C375AA" w:rsidRPr="00875D32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C375AA" w:rsidRPr="00875D32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3118" w:type="dxa"/>
          </w:tcPr>
          <w:p w:rsidR="00C375AA" w:rsidRPr="00875D32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119" w:type="dxa"/>
          </w:tcPr>
          <w:p w:rsidR="00C375AA" w:rsidRPr="00875D32" w:rsidRDefault="00C375AA" w:rsidP="002B5F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C375AA" w:rsidRDefault="00C375AA" w:rsidP="00C375AA"/>
    <w:p w:rsidR="00C375AA" w:rsidRPr="00876743" w:rsidRDefault="00C375AA" w:rsidP="00C375AA">
      <w:pPr>
        <w:spacing w:line="276" w:lineRule="auto"/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 СППКК:  41 человек</w:t>
      </w: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Правления </w:t>
      </w:r>
      <w:r w:rsidR="00A17599">
        <w:rPr>
          <w:sz w:val="28"/>
          <w:szCs w:val="28"/>
        </w:rPr>
        <w:t>присутствует 30</w:t>
      </w:r>
      <w:r>
        <w:rPr>
          <w:sz w:val="28"/>
          <w:szCs w:val="28"/>
        </w:rPr>
        <w:t xml:space="preserve"> человек.</w:t>
      </w:r>
    </w:p>
    <w:p w:rsidR="00A17599" w:rsidRDefault="00A17599" w:rsidP="00C37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присутствовали члены экспертного совета </w:t>
      </w:r>
      <w:r w:rsidRPr="00506C35">
        <w:rPr>
          <w:sz w:val="28"/>
          <w:szCs w:val="28"/>
        </w:rPr>
        <w:t>по цифровой трансформации экономики</w:t>
      </w:r>
      <w:r>
        <w:rPr>
          <w:color w:val="000000"/>
          <w:sz w:val="28"/>
          <w:szCs w:val="28"/>
        </w:rPr>
        <w:t xml:space="preserve">  </w:t>
      </w:r>
      <w:r w:rsidRPr="00506C35">
        <w:rPr>
          <w:sz w:val="28"/>
          <w:szCs w:val="28"/>
        </w:rPr>
        <w:t>СППКК и КРО СМР</w:t>
      </w:r>
      <w:r>
        <w:rPr>
          <w:sz w:val="28"/>
          <w:szCs w:val="28"/>
        </w:rPr>
        <w:t>.</w:t>
      </w: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C375AA" w:rsidRDefault="00C375AA" w:rsidP="00C375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17599" w:rsidRDefault="00A17599" w:rsidP="00C375AA">
      <w:pPr>
        <w:spacing w:line="276" w:lineRule="auto"/>
        <w:ind w:firstLine="708"/>
        <w:jc w:val="both"/>
        <w:rPr>
          <w:sz w:val="28"/>
          <w:szCs w:val="28"/>
        </w:rPr>
      </w:pPr>
    </w:p>
    <w:p w:rsidR="00A17599" w:rsidRDefault="00A17599" w:rsidP="00A17599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развитие особой экономической зоны промышленно-производственного типа «Красноярская технологическая долина»; </w:t>
      </w:r>
    </w:p>
    <w:p w:rsidR="00A17599" w:rsidRPr="00164343" w:rsidRDefault="00A17599" w:rsidP="00A17599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A17599" w:rsidRPr="00506C35" w:rsidRDefault="00A17599" w:rsidP="00A17599">
      <w:pPr>
        <w:numPr>
          <w:ilvl w:val="0"/>
          <w:numId w:val="2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проекте Плана работы </w:t>
      </w:r>
      <w:r w:rsidRPr="00506C35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</w:t>
      </w:r>
      <w:r w:rsidRPr="00506C35">
        <w:rPr>
          <w:sz w:val="28"/>
          <w:szCs w:val="28"/>
        </w:rPr>
        <w:t>по цифровой трансформации экономики</w:t>
      </w:r>
      <w:r>
        <w:rPr>
          <w:color w:val="000000"/>
          <w:sz w:val="28"/>
          <w:szCs w:val="28"/>
        </w:rPr>
        <w:t xml:space="preserve">  </w:t>
      </w:r>
      <w:r w:rsidRPr="00506C35">
        <w:rPr>
          <w:sz w:val="28"/>
          <w:szCs w:val="28"/>
        </w:rPr>
        <w:t>СППКК и КРО СМР</w:t>
      </w:r>
      <w:r>
        <w:rPr>
          <w:sz w:val="28"/>
          <w:szCs w:val="28"/>
        </w:rPr>
        <w:t>;</w:t>
      </w:r>
    </w:p>
    <w:p w:rsidR="00A17599" w:rsidRDefault="00A17599" w:rsidP="00A17599">
      <w:pPr>
        <w:pStyle w:val="a5"/>
        <w:rPr>
          <w:sz w:val="28"/>
          <w:szCs w:val="28"/>
        </w:rPr>
      </w:pPr>
    </w:p>
    <w:p w:rsidR="00A17599" w:rsidRPr="00A17599" w:rsidRDefault="00A17599" w:rsidP="00A17599">
      <w:pPr>
        <w:numPr>
          <w:ilvl w:val="0"/>
          <w:numId w:val="2"/>
        </w:numPr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03157F">
        <w:rPr>
          <w:sz w:val="28"/>
          <w:szCs w:val="28"/>
        </w:rPr>
        <w:t>Об исполнении сметы за 2020 год, утверждении сметы расходов СППКК на 2021 г.,  утверждении штатного расписания исполнительной дирекции СППКК</w:t>
      </w:r>
      <w:r>
        <w:rPr>
          <w:sz w:val="28"/>
          <w:szCs w:val="28"/>
        </w:rPr>
        <w:t>;</w:t>
      </w:r>
    </w:p>
    <w:p w:rsidR="00A17599" w:rsidRPr="00506C35" w:rsidRDefault="00A17599" w:rsidP="00A17599">
      <w:pPr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A17599" w:rsidRPr="003C19F7" w:rsidRDefault="00A17599" w:rsidP="00A1759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C19F7">
        <w:rPr>
          <w:sz w:val="28"/>
          <w:szCs w:val="28"/>
        </w:rPr>
        <w:t xml:space="preserve">О созыве Общего отчетно-выборного собрания </w:t>
      </w:r>
      <w:r w:rsidR="00E10656">
        <w:rPr>
          <w:sz w:val="28"/>
          <w:szCs w:val="28"/>
        </w:rPr>
        <w:t xml:space="preserve">членов </w:t>
      </w:r>
      <w:r w:rsidRPr="003C19F7">
        <w:rPr>
          <w:sz w:val="28"/>
          <w:szCs w:val="28"/>
        </w:rPr>
        <w:t>СППКК</w:t>
      </w:r>
      <w:r w:rsidRPr="003C19F7">
        <w:rPr>
          <w:color w:val="000000"/>
          <w:sz w:val="28"/>
          <w:szCs w:val="28"/>
        </w:rPr>
        <w:t>;</w:t>
      </w:r>
      <w:r w:rsidRPr="003C19F7">
        <w:rPr>
          <w:sz w:val="28"/>
          <w:szCs w:val="28"/>
        </w:rPr>
        <w:t xml:space="preserve"> </w:t>
      </w:r>
    </w:p>
    <w:p w:rsidR="00A17599" w:rsidRPr="003C19F7" w:rsidRDefault="00A17599" w:rsidP="00A17599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A17599" w:rsidRPr="003C19F7" w:rsidRDefault="00A17599" w:rsidP="00A17599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477E0A">
        <w:rPr>
          <w:sz w:val="28"/>
          <w:szCs w:val="28"/>
        </w:rPr>
        <w:t>Об основных направлениях работы СППКК на первое полуго</w:t>
      </w:r>
      <w:r>
        <w:rPr>
          <w:sz w:val="28"/>
          <w:szCs w:val="28"/>
        </w:rPr>
        <w:t>дие 2021</w:t>
      </w:r>
      <w:r w:rsidRPr="00477E0A">
        <w:rPr>
          <w:sz w:val="28"/>
          <w:szCs w:val="28"/>
        </w:rPr>
        <w:t xml:space="preserve"> года</w:t>
      </w:r>
      <w:r w:rsidRPr="00477E0A">
        <w:rPr>
          <w:color w:val="000000"/>
          <w:sz w:val="28"/>
          <w:szCs w:val="28"/>
        </w:rPr>
        <w:t>;</w:t>
      </w:r>
    </w:p>
    <w:p w:rsidR="00A17599" w:rsidRPr="00164343" w:rsidRDefault="00A17599" w:rsidP="00A17599">
      <w:pPr>
        <w:ind w:left="720"/>
        <w:jc w:val="both"/>
        <w:rPr>
          <w:color w:val="000000"/>
          <w:sz w:val="28"/>
          <w:szCs w:val="28"/>
        </w:rPr>
      </w:pPr>
    </w:p>
    <w:p w:rsidR="00A17599" w:rsidRPr="00833BFC" w:rsidRDefault="00A17599" w:rsidP="00A1759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приеме новых  членов в  СППКК;</w:t>
      </w:r>
    </w:p>
    <w:p w:rsidR="00A17599" w:rsidRPr="00833BFC" w:rsidRDefault="00A17599" w:rsidP="00A17599">
      <w:pPr>
        <w:pStyle w:val="a5"/>
        <w:rPr>
          <w:color w:val="000000"/>
          <w:sz w:val="28"/>
          <w:szCs w:val="28"/>
        </w:rPr>
      </w:pPr>
    </w:p>
    <w:p w:rsidR="00A17599" w:rsidRDefault="00A17599" w:rsidP="00A1759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исключении из членов СППКК;</w:t>
      </w:r>
    </w:p>
    <w:p w:rsidR="00A17599" w:rsidRPr="00F93F70" w:rsidRDefault="00A17599" w:rsidP="00A17599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A17599" w:rsidRPr="00AA1825" w:rsidRDefault="00A17599" w:rsidP="00A1759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</w:t>
      </w:r>
    </w:p>
    <w:p w:rsidR="00C375AA" w:rsidRDefault="00C375AA" w:rsidP="00C375AA">
      <w:pPr>
        <w:pStyle w:val="a5"/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C375AA" w:rsidRPr="0096683D" w:rsidRDefault="00A17599" w:rsidP="00C375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Андрияшкин В.Н.</w:t>
      </w:r>
      <w:r w:rsidR="00C375AA">
        <w:rPr>
          <w:sz w:val="28"/>
          <w:szCs w:val="28"/>
        </w:rPr>
        <w:t xml:space="preserve">: </w:t>
      </w:r>
      <w:r w:rsidR="00C375AA" w:rsidRPr="0096683D">
        <w:rPr>
          <w:sz w:val="28"/>
          <w:szCs w:val="28"/>
        </w:rPr>
        <w:t xml:space="preserve"> Кто за данную повестку дня, прошу голосовать.</w:t>
      </w:r>
    </w:p>
    <w:p w:rsidR="00A17599" w:rsidRDefault="00C375AA" w:rsidP="00A17599">
      <w:pPr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</w:r>
    </w:p>
    <w:p w:rsidR="00C375AA" w:rsidRDefault="00C375AA" w:rsidP="00A17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вопрос: «</w:t>
      </w:r>
      <w:r w:rsidR="00A17599">
        <w:rPr>
          <w:color w:val="000000"/>
          <w:sz w:val="28"/>
          <w:szCs w:val="28"/>
        </w:rPr>
        <w:t>Создание и развитие особой экономической зоны промышленно-производственного типа «Красноярская технологическая долина»</w:t>
      </w:r>
      <w:r>
        <w:rPr>
          <w:sz w:val="28"/>
          <w:szCs w:val="28"/>
        </w:rPr>
        <w:t>»;</w:t>
      </w: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A17599" w:rsidRDefault="00C375AA" w:rsidP="00A17599">
      <w:pPr>
        <w:spacing w:line="276" w:lineRule="auto"/>
        <w:jc w:val="both"/>
        <w:rPr>
          <w:sz w:val="28"/>
          <w:szCs w:val="28"/>
        </w:rPr>
      </w:pPr>
      <w:r w:rsidRPr="005D6CFB">
        <w:rPr>
          <w:sz w:val="28"/>
          <w:szCs w:val="28"/>
        </w:rPr>
        <w:t>Выступил:</w:t>
      </w:r>
      <w:r w:rsidR="00A17599">
        <w:rPr>
          <w:sz w:val="28"/>
          <w:szCs w:val="28"/>
        </w:rPr>
        <w:t xml:space="preserve"> </w:t>
      </w:r>
      <w:r w:rsidR="00A17599">
        <w:rPr>
          <w:color w:val="000000"/>
          <w:sz w:val="28"/>
          <w:szCs w:val="28"/>
        </w:rPr>
        <w:t>Николаев Алексей Валерьевич – заместитель генерального директора Автономной некоммерческой организации «Корпорация развития Енисейской Сибири», руководитель дирекции по привлечению инвестиционных проектов</w:t>
      </w:r>
      <w:r w:rsidR="00A17599">
        <w:rPr>
          <w:sz w:val="28"/>
          <w:szCs w:val="28"/>
        </w:rPr>
        <w:t>.</w:t>
      </w:r>
    </w:p>
    <w:p w:rsidR="00C375AA" w:rsidRDefault="00C375AA" w:rsidP="00A17599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p w:rsidR="00C375AA" w:rsidRDefault="00C375AA" w:rsidP="00C375A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E106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правление СППКК решило:</w:t>
      </w:r>
    </w:p>
    <w:p w:rsidR="00C375AA" w:rsidRPr="00A17599" w:rsidRDefault="00A17599" w:rsidP="00A17599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7599">
        <w:rPr>
          <w:color w:val="000000"/>
          <w:sz w:val="28"/>
          <w:szCs w:val="28"/>
        </w:rPr>
        <w:t>ринять информацию к сведению</w:t>
      </w:r>
      <w:r>
        <w:rPr>
          <w:color w:val="000000"/>
          <w:sz w:val="28"/>
          <w:szCs w:val="28"/>
        </w:rPr>
        <w:t>.</w:t>
      </w:r>
    </w:p>
    <w:p w:rsidR="00C375AA" w:rsidRDefault="00C375AA" w:rsidP="00C375AA">
      <w:pPr>
        <w:spacing w:line="276" w:lineRule="auto"/>
        <w:ind w:left="360"/>
        <w:jc w:val="both"/>
        <w:rPr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вопрос: «</w:t>
      </w:r>
      <w:r w:rsidR="00A17599">
        <w:rPr>
          <w:color w:val="000000"/>
          <w:sz w:val="28"/>
          <w:szCs w:val="28"/>
        </w:rPr>
        <w:t xml:space="preserve">О проекте Плана работы </w:t>
      </w:r>
      <w:r w:rsidR="00A17599" w:rsidRPr="00506C35">
        <w:rPr>
          <w:sz w:val="28"/>
          <w:szCs w:val="28"/>
        </w:rPr>
        <w:t>экспертного совета</w:t>
      </w:r>
      <w:r w:rsidR="00A17599">
        <w:rPr>
          <w:sz w:val="28"/>
          <w:szCs w:val="28"/>
        </w:rPr>
        <w:t xml:space="preserve"> </w:t>
      </w:r>
      <w:r w:rsidR="00A17599" w:rsidRPr="00506C35">
        <w:rPr>
          <w:sz w:val="28"/>
          <w:szCs w:val="28"/>
        </w:rPr>
        <w:t>по цифровой трансформации экономики</w:t>
      </w:r>
      <w:r w:rsidR="00A17599">
        <w:rPr>
          <w:color w:val="000000"/>
          <w:sz w:val="28"/>
          <w:szCs w:val="28"/>
        </w:rPr>
        <w:t xml:space="preserve">  </w:t>
      </w:r>
      <w:r w:rsidR="00A17599" w:rsidRPr="00506C35">
        <w:rPr>
          <w:sz w:val="28"/>
          <w:szCs w:val="28"/>
        </w:rPr>
        <w:t>СППКК и КРО СМР</w:t>
      </w:r>
      <w:r>
        <w:rPr>
          <w:sz w:val="28"/>
          <w:szCs w:val="28"/>
        </w:rPr>
        <w:t>».</w:t>
      </w:r>
    </w:p>
    <w:p w:rsidR="00A17599" w:rsidRDefault="00A17599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A17599" w:rsidP="00C37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C375AA">
        <w:rPr>
          <w:sz w:val="28"/>
          <w:szCs w:val="28"/>
        </w:rPr>
        <w:t xml:space="preserve">: </w:t>
      </w:r>
      <w:r>
        <w:rPr>
          <w:sz w:val="28"/>
          <w:szCs w:val="28"/>
        </w:rPr>
        <w:t>Лыткин Александр Васильевич – директор по развитию СППКК.</w:t>
      </w:r>
    </w:p>
    <w:p w:rsidR="00C375AA" w:rsidRDefault="00C375AA" w:rsidP="00C375A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75AA" w:rsidRDefault="00C375AA" w:rsidP="00C375A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 правление СППКК решило:</w:t>
      </w:r>
    </w:p>
    <w:p w:rsidR="00A17599" w:rsidRPr="00A17599" w:rsidRDefault="00A17599" w:rsidP="00A17599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17599">
        <w:rPr>
          <w:color w:val="000000"/>
          <w:sz w:val="28"/>
          <w:szCs w:val="28"/>
        </w:rPr>
        <w:t>ринять информацию к сведению</w:t>
      </w:r>
      <w:r>
        <w:rPr>
          <w:color w:val="000000"/>
          <w:sz w:val="28"/>
          <w:szCs w:val="28"/>
        </w:rPr>
        <w:t>.</w:t>
      </w:r>
    </w:p>
    <w:p w:rsidR="00C375AA" w:rsidRDefault="00C375AA" w:rsidP="00A17599">
      <w:pPr>
        <w:pStyle w:val="a5"/>
        <w:spacing w:line="276" w:lineRule="auto"/>
        <w:ind w:left="786"/>
        <w:rPr>
          <w:sz w:val="28"/>
          <w:szCs w:val="28"/>
        </w:rPr>
      </w:pPr>
    </w:p>
    <w:p w:rsidR="00C375AA" w:rsidRDefault="00C375AA" w:rsidP="00C375AA">
      <w:pPr>
        <w:pStyle w:val="a5"/>
        <w:spacing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3 вопрос: «</w:t>
      </w:r>
      <w:r w:rsidR="00A17599" w:rsidRPr="0003157F">
        <w:rPr>
          <w:sz w:val="28"/>
          <w:szCs w:val="28"/>
        </w:rPr>
        <w:t>Об исполнении сметы за 2020 год, утверждении сметы расходов СППКК на 2021 г.,  утверждении штатного расписания исполнительной дирекции СППКК</w:t>
      </w:r>
      <w:r>
        <w:rPr>
          <w:sz w:val="28"/>
          <w:szCs w:val="28"/>
        </w:rPr>
        <w:t>».</w:t>
      </w: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  <w:r w:rsidRPr="005D6CFB">
        <w:rPr>
          <w:sz w:val="28"/>
          <w:szCs w:val="28"/>
        </w:rPr>
        <w:t>Выступил:</w:t>
      </w:r>
      <w:r>
        <w:rPr>
          <w:sz w:val="28"/>
          <w:szCs w:val="28"/>
        </w:rPr>
        <w:t xml:space="preserve"> Андрияшкин В.Н. – исполнительный директор СППКК.</w:t>
      </w:r>
    </w:p>
    <w:p w:rsidR="002737E8" w:rsidRDefault="002737E8" w:rsidP="002737E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599" w:rsidRPr="002737E8" w:rsidRDefault="002737E8" w:rsidP="002737E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A17599" w:rsidRDefault="00A17599" w:rsidP="00A17599">
      <w:pPr>
        <w:spacing w:line="276" w:lineRule="auto"/>
        <w:jc w:val="both"/>
        <w:rPr>
          <w:color w:val="191E27"/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="00C375AA">
        <w:rPr>
          <w:color w:val="191E27"/>
          <w:sz w:val="28"/>
          <w:szCs w:val="28"/>
        </w:rPr>
        <w:tab/>
      </w:r>
    </w:p>
    <w:p w:rsidR="00A17599" w:rsidRPr="00F8438D" w:rsidRDefault="00A17599" w:rsidP="00A17599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Утвердить годовой отчет за 2020</w:t>
      </w:r>
      <w:r w:rsidRPr="00F8438D">
        <w:rPr>
          <w:sz w:val="28"/>
          <w:szCs w:val="28"/>
        </w:rPr>
        <w:t xml:space="preserve"> год.</w:t>
      </w:r>
    </w:p>
    <w:p w:rsidR="00A17599" w:rsidRPr="00F8438D" w:rsidRDefault="00A17599" w:rsidP="00A17599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>2.   Утвердить штатное расписание исполнительной дирекции СППКК.</w:t>
      </w:r>
    </w:p>
    <w:p w:rsidR="00A17599" w:rsidRDefault="00A17599" w:rsidP="00A17599">
      <w:pPr>
        <w:spacing w:line="276" w:lineRule="auto"/>
        <w:jc w:val="both"/>
        <w:rPr>
          <w:sz w:val="28"/>
          <w:szCs w:val="28"/>
        </w:rPr>
      </w:pPr>
      <w:r w:rsidRPr="00F8438D">
        <w:rPr>
          <w:sz w:val="28"/>
          <w:szCs w:val="28"/>
        </w:rPr>
        <w:t xml:space="preserve">3.   </w:t>
      </w:r>
      <w:r>
        <w:rPr>
          <w:sz w:val="28"/>
          <w:szCs w:val="28"/>
        </w:rPr>
        <w:t>Утвердить смету расходов на 2021</w:t>
      </w:r>
      <w:r w:rsidRPr="00F8438D">
        <w:rPr>
          <w:sz w:val="28"/>
          <w:szCs w:val="28"/>
        </w:rPr>
        <w:t xml:space="preserve"> год.</w:t>
      </w:r>
    </w:p>
    <w:p w:rsidR="00A17599" w:rsidRDefault="00A17599" w:rsidP="00A17599">
      <w:pPr>
        <w:spacing w:line="276" w:lineRule="auto"/>
        <w:jc w:val="both"/>
        <w:rPr>
          <w:sz w:val="28"/>
          <w:szCs w:val="28"/>
        </w:rPr>
      </w:pPr>
    </w:p>
    <w:p w:rsidR="00A17599" w:rsidRDefault="00A17599" w:rsidP="002737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C375AA" w:rsidRDefault="00C375AA" w:rsidP="00C375AA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 вопрос: «</w:t>
      </w:r>
      <w:r w:rsidR="002737E8" w:rsidRPr="003C19F7">
        <w:rPr>
          <w:sz w:val="28"/>
          <w:szCs w:val="28"/>
        </w:rPr>
        <w:t xml:space="preserve">О созыве Общего отчетно-выборного собрания </w:t>
      </w:r>
      <w:r w:rsidR="00E10656">
        <w:rPr>
          <w:sz w:val="28"/>
          <w:szCs w:val="28"/>
        </w:rPr>
        <w:t xml:space="preserve">членов </w:t>
      </w:r>
      <w:r w:rsidR="002737E8" w:rsidRPr="003C19F7">
        <w:rPr>
          <w:sz w:val="28"/>
          <w:szCs w:val="28"/>
        </w:rPr>
        <w:t>СППКК</w:t>
      </w:r>
      <w:r>
        <w:rPr>
          <w:color w:val="000000"/>
          <w:sz w:val="28"/>
          <w:szCs w:val="28"/>
        </w:rPr>
        <w:t>».</w:t>
      </w:r>
    </w:p>
    <w:p w:rsidR="00C375AA" w:rsidRDefault="00C375AA" w:rsidP="00C375AA">
      <w:pPr>
        <w:spacing w:line="276" w:lineRule="auto"/>
        <w:jc w:val="both"/>
        <w:rPr>
          <w:color w:val="000000"/>
          <w:sz w:val="28"/>
          <w:szCs w:val="28"/>
        </w:rPr>
      </w:pPr>
    </w:p>
    <w:p w:rsidR="00C375A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Выступил: </w:t>
      </w:r>
      <w:r w:rsidR="002737E8" w:rsidRPr="002737E8">
        <w:rPr>
          <w:rFonts w:ascii="Times New Roman" w:hAnsi="Times New Roman" w:cs="Times New Roman"/>
          <w:sz w:val="28"/>
          <w:szCs w:val="28"/>
        </w:rPr>
        <w:t>Андрияшкин В.Н. – исполнительный директор СППКК</w:t>
      </w:r>
      <w:r w:rsidR="002737E8">
        <w:rPr>
          <w:rFonts w:ascii="Times New Roman" w:hAnsi="Times New Roman" w:cs="Times New Roman"/>
          <w:sz w:val="28"/>
          <w:szCs w:val="28"/>
        </w:rPr>
        <w:t>.</w:t>
      </w:r>
    </w:p>
    <w:p w:rsidR="002737E8" w:rsidRDefault="002737E8" w:rsidP="002737E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7E8" w:rsidRPr="002737E8" w:rsidRDefault="002737E8" w:rsidP="002737E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2737E8" w:rsidRDefault="002737E8" w:rsidP="002737E8">
      <w:pPr>
        <w:spacing w:line="276" w:lineRule="auto"/>
        <w:jc w:val="both"/>
        <w:rPr>
          <w:color w:val="191E27"/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>
        <w:rPr>
          <w:color w:val="191E27"/>
          <w:sz w:val="28"/>
          <w:szCs w:val="28"/>
        </w:rPr>
        <w:tab/>
      </w:r>
    </w:p>
    <w:p w:rsidR="002737E8" w:rsidRDefault="002737E8" w:rsidP="00C375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7E8" w:rsidRDefault="002737E8" w:rsidP="002737E8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506AF5">
        <w:rPr>
          <w:sz w:val="28"/>
          <w:szCs w:val="28"/>
        </w:rPr>
        <w:t xml:space="preserve"> Провест</w:t>
      </w:r>
      <w:r>
        <w:rPr>
          <w:sz w:val="28"/>
          <w:szCs w:val="28"/>
        </w:rPr>
        <w:t>и общее собрание членов СППКК в феврале 2021 года;</w:t>
      </w:r>
    </w:p>
    <w:p w:rsidR="002737E8" w:rsidRDefault="002737E8" w:rsidP="002737E8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2737E8" w:rsidRDefault="002737E8" w:rsidP="002737E8">
      <w:pPr>
        <w:pStyle w:val="a5"/>
        <w:numPr>
          <w:ilvl w:val="0"/>
          <w:numId w:val="6"/>
        </w:numPr>
        <w:spacing w:line="276" w:lineRule="auto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963AE">
        <w:rPr>
          <w:sz w:val="28"/>
          <w:szCs w:val="28"/>
        </w:rPr>
        <w:t xml:space="preserve">оручить исполнительной дирекции СППКК определить повестку дня Общего </w:t>
      </w:r>
      <w:r>
        <w:rPr>
          <w:sz w:val="28"/>
          <w:szCs w:val="28"/>
        </w:rPr>
        <w:t xml:space="preserve">отчетно-выборного </w:t>
      </w:r>
      <w:r w:rsidRPr="00F963AE">
        <w:rPr>
          <w:sz w:val="28"/>
          <w:szCs w:val="28"/>
        </w:rPr>
        <w:t>собрания членов СППКК</w:t>
      </w:r>
      <w:proofErr w:type="gramStart"/>
      <w:r w:rsidRPr="00F963A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375A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A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Принято единогласно.</w:t>
      </w:r>
    </w:p>
    <w:p w:rsidR="002737E8" w:rsidRDefault="002737E8" w:rsidP="002737E8">
      <w:pPr>
        <w:spacing w:line="276" w:lineRule="auto"/>
        <w:ind w:left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375AA" w:rsidRPr="002737E8" w:rsidRDefault="00C375AA" w:rsidP="002737E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вопрос: «</w:t>
      </w:r>
      <w:r w:rsidR="002737E8" w:rsidRPr="00477E0A">
        <w:rPr>
          <w:sz w:val="28"/>
          <w:szCs w:val="28"/>
        </w:rPr>
        <w:t>Об основных направлениях работы СППКК на первое полуго</w:t>
      </w:r>
      <w:r w:rsidR="002737E8">
        <w:rPr>
          <w:sz w:val="28"/>
          <w:szCs w:val="28"/>
        </w:rPr>
        <w:t>дие 2021</w:t>
      </w:r>
      <w:r w:rsidR="002737E8" w:rsidRPr="00477E0A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C375A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A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5D"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E8" w:rsidRDefault="002737E8" w:rsidP="002737E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выборами нового состава правления Союза на Собрании в феврале, руководители, составы и планы комитетов и комиссий СППКК будут обсуждаться на ближайшем Правлении после Собрания.</w:t>
      </w:r>
    </w:p>
    <w:p w:rsidR="002737E8" w:rsidRDefault="002737E8" w:rsidP="002737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так же в</w:t>
      </w:r>
      <w:r w:rsidRPr="00276709">
        <w:rPr>
          <w:sz w:val="28"/>
          <w:szCs w:val="28"/>
        </w:rPr>
        <w:t xml:space="preserve"> связи с режимом самоизоляции, введенным для предотвращения распространения </w:t>
      </w:r>
      <w:proofErr w:type="spellStart"/>
      <w:r w:rsidRPr="00276709">
        <w:rPr>
          <w:sz w:val="28"/>
          <w:szCs w:val="28"/>
        </w:rPr>
        <w:t>коронавирусной</w:t>
      </w:r>
      <w:proofErr w:type="spellEnd"/>
      <w:r w:rsidRPr="00276709">
        <w:rPr>
          <w:sz w:val="28"/>
          <w:szCs w:val="28"/>
        </w:rPr>
        <w:t xml:space="preserve"> инфекции, Союз может только предположительно указать мероприятия </w:t>
      </w:r>
      <w:r>
        <w:rPr>
          <w:sz w:val="28"/>
          <w:szCs w:val="28"/>
        </w:rPr>
        <w:t xml:space="preserve">в первом полугодии 2021 года. </w:t>
      </w:r>
    </w:p>
    <w:p w:rsidR="002737E8" w:rsidRDefault="002737E8" w:rsidP="002737E8">
      <w:pPr>
        <w:spacing w:line="276" w:lineRule="auto"/>
        <w:jc w:val="both"/>
        <w:rPr>
          <w:sz w:val="28"/>
          <w:szCs w:val="28"/>
        </w:rPr>
      </w:pPr>
    </w:p>
    <w:p w:rsidR="002737E8" w:rsidRPr="00B857B7" w:rsidRDefault="002737E8" w:rsidP="002737E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2737E8" w:rsidRDefault="002737E8" w:rsidP="002737E8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2737E8" w:rsidRDefault="002737E8" w:rsidP="002737E8">
      <w:pPr>
        <w:spacing w:line="276" w:lineRule="auto"/>
        <w:jc w:val="both"/>
        <w:rPr>
          <w:sz w:val="28"/>
          <w:szCs w:val="28"/>
        </w:rPr>
      </w:pPr>
    </w:p>
    <w:p w:rsidR="002737E8" w:rsidRPr="002737E8" w:rsidRDefault="002737E8" w:rsidP="002737E8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2737E8">
        <w:rPr>
          <w:sz w:val="28"/>
          <w:szCs w:val="28"/>
        </w:rPr>
        <w:t>Утвердить  данный план работы СППКК по основным направлениям на первое полугодие 2021 года;</w:t>
      </w:r>
    </w:p>
    <w:p w:rsidR="002737E8" w:rsidRPr="00702D8E" w:rsidRDefault="002737E8" w:rsidP="002737E8">
      <w:pPr>
        <w:pStyle w:val="a5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 план</w:t>
      </w:r>
      <w:proofErr w:type="gramEnd"/>
      <w:r>
        <w:rPr>
          <w:sz w:val="28"/>
          <w:szCs w:val="28"/>
        </w:rPr>
        <w:t xml:space="preserve"> работы на сайте СППКК.</w:t>
      </w:r>
    </w:p>
    <w:p w:rsidR="002737E8" w:rsidRDefault="002737E8" w:rsidP="002737E8">
      <w:pPr>
        <w:pStyle w:val="a5"/>
        <w:spacing w:line="276" w:lineRule="auto"/>
        <w:ind w:left="765"/>
        <w:jc w:val="both"/>
        <w:rPr>
          <w:sz w:val="28"/>
          <w:szCs w:val="28"/>
        </w:rPr>
      </w:pPr>
    </w:p>
    <w:p w:rsidR="002737E8" w:rsidRDefault="002737E8" w:rsidP="002737E8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166258">
        <w:rPr>
          <w:sz w:val="28"/>
          <w:szCs w:val="28"/>
        </w:rPr>
        <w:t>Принято  единогласно.</w:t>
      </w:r>
    </w:p>
    <w:p w:rsidR="00C375AA" w:rsidRDefault="00C375AA" w:rsidP="00C375AA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737E8" w:rsidRDefault="00C375AA" w:rsidP="00C375AA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вопрос:  </w:t>
      </w:r>
      <w:r w:rsidR="002737E8">
        <w:rPr>
          <w:sz w:val="28"/>
          <w:szCs w:val="28"/>
        </w:rPr>
        <w:t>«</w:t>
      </w:r>
      <w:r w:rsidR="002737E8">
        <w:rPr>
          <w:color w:val="000000"/>
          <w:sz w:val="28"/>
          <w:szCs w:val="28"/>
        </w:rPr>
        <w:t>О приеме новых  членов в  СППКК».</w:t>
      </w:r>
    </w:p>
    <w:p w:rsidR="002737E8" w:rsidRDefault="002737E8" w:rsidP="00C375AA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2737E8" w:rsidRPr="00056F40" w:rsidRDefault="002737E8" w:rsidP="00273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2737E8" w:rsidRDefault="002737E8" w:rsidP="002737E8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2737E8" w:rsidRPr="00056F40" w:rsidRDefault="002737E8" w:rsidP="002737E8">
      <w:pPr>
        <w:jc w:val="both"/>
        <w:rPr>
          <w:sz w:val="28"/>
          <w:szCs w:val="28"/>
        </w:rPr>
      </w:pPr>
    </w:p>
    <w:p w:rsidR="002737E8" w:rsidRPr="00233A46" w:rsidRDefault="002737E8" w:rsidP="002737E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1A0C55">
        <w:rPr>
          <w:sz w:val="28"/>
          <w:szCs w:val="28"/>
        </w:rPr>
        <w:t>Принять в члены СППКК:</w:t>
      </w:r>
    </w:p>
    <w:p w:rsidR="002737E8" w:rsidRPr="00056F40" w:rsidRDefault="002737E8" w:rsidP="002737E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1"/>
        <w:gridCol w:w="2274"/>
        <w:gridCol w:w="3508"/>
      </w:tblGrid>
      <w:tr w:rsidR="002737E8" w:rsidRPr="00B213BB" w:rsidTr="002B5FDB">
        <w:tc>
          <w:tcPr>
            <w:tcW w:w="648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№</w:t>
            </w:r>
          </w:p>
          <w:p w:rsidR="002737E8" w:rsidRPr="00B213BB" w:rsidRDefault="002737E8" w:rsidP="002B5FD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13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3BB">
              <w:rPr>
                <w:sz w:val="28"/>
                <w:szCs w:val="28"/>
              </w:rPr>
              <w:t>/</w:t>
            </w:r>
            <w:proofErr w:type="spellStart"/>
            <w:r w:rsidRPr="00B213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2274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508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2737E8" w:rsidRPr="00B213BB" w:rsidTr="002B5FDB">
        <w:tc>
          <w:tcPr>
            <w:tcW w:w="648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2737E8" w:rsidRDefault="002737E8" w:rsidP="002B5FDB">
            <w:pPr>
              <w:rPr>
                <w:sz w:val="28"/>
                <w:szCs w:val="28"/>
              </w:rPr>
            </w:pPr>
            <w:r w:rsidRPr="00BF4AB3">
              <w:rPr>
                <w:sz w:val="28"/>
                <w:szCs w:val="28"/>
              </w:rPr>
              <w:t>Киселев</w:t>
            </w:r>
          </w:p>
          <w:p w:rsidR="002737E8" w:rsidRPr="00B213BB" w:rsidRDefault="002737E8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2274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 w:rsidRPr="00BF4AB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2737E8" w:rsidRPr="00B213BB" w:rsidRDefault="002737E8" w:rsidP="002B5FDB">
            <w:pPr>
              <w:rPr>
                <w:sz w:val="28"/>
                <w:szCs w:val="28"/>
              </w:rPr>
            </w:pPr>
            <w:r w:rsidRPr="00BF4AB3">
              <w:rPr>
                <w:sz w:val="28"/>
                <w:szCs w:val="28"/>
              </w:rPr>
              <w:t>ООО "Техника"</w:t>
            </w:r>
          </w:p>
        </w:tc>
      </w:tr>
      <w:tr w:rsidR="007F7715" w:rsidRPr="00B213BB" w:rsidTr="002B5FDB">
        <w:tc>
          <w:tcPr>
            <w:tcW w:w="648" w:type="dxa"/>
          </w:tcPr>
          <w:p w:rsidR="007F7715" w:rsidRDefault="007F7715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7F7715" w:rsidRDefault="007F7715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</w:t>
            </w:r>
          </w:p>
          <w:p w:rsidR="007F7715" w:rsidRPr="00BF4AB3" w:rsidRDefault="007F7715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2274" w:type="dxa"/>
          </w:tcPr>
          <w:p w:rsidR="007F7715" w:rsidRDefault="007F7715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F7715" w:rsidRPr="00BF4AB3" w:rsidRDefault="007F7715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Правления</w:t>
            </w:r>
          </w:p>
        </w:tc>
        <w:tc>
          <w:tcPr>
            <w:tcW w:w="3508" w:type="dxa"/>
          </w:tcPr>
          <w:p w:rsidR="007F7715" w:rsidRPr="00BF4AB3" w:rsidRDefault="007F7715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«ПО «</w:t>
            </w:r>
            <w:proofErr w:type="spellStart"/>
            <w:r>
              <w:rPr>
                <w:sz w:val="28"/>
                <w:szCs w:val="28"/>
              </w:rPr>
              <w:t>Крастяжмаш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2737E8" w:rsidRPr="00F963AE" w:rsidRDefault="002737E8" w:rsidP="002737E8">
      <w:pPr>
        <w:spacing w:line="276" w:lineRule="auto"/>
        <w:jc w:val="both"/>
        <w:outlineLvl w:val="0"/>
        <w:rPr>
          <w:sz w:val="28"/>
          <w:szCs w:val="28"/>
        </w:rPr>
      </w:pPr>
    </w:p>
    <w:p w:rsidR="002737E8" w:rsidRDefault="002737E8" w:rsidP="002737E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2737E8" w:rsidRDefault="002737E8" w:rsidP="00C375AA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C375AA" w:rsidRDefault="002737E8" w:rsidP="00C375AA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 вопрос: </w:t>
      </w:r>
      <w:r w:rsidR="00C375AA" w:rsidRPr="001A6F64">
        <w:rPr>
          <w:sz w:val="28"/>
          <w:szCs w:val="28"/>
        </w:rPr>
        <w:t>«</w:t>
      </w:r>
      <w:r>
        <w:rPr>
          <w:sz w:val="28"/>
          <w:szCs w:val="28"/>
        </w:rPr>
        <w:t>Об и</w:t>
      </w:r>
      <w:r>
        <w:rPr>
          <w:color w:val="000000"/>
          <w:sz w:val="28"/>
          <w:szCs w:val="28"/>
        </w:rPr>
        <w:t>сключении</w:t>
      </w:r>
      <w:r w:rsidR="00C375AA" w:rsidRPr="001A6F64">
        <w:rPr>
          <w:color w:val="000000"/>
          <w:sz w:val="28"/>
          <w:szCs w:val="28"/>
        </w:rPr>
        <w:t xml:space="preserve"> из членов СППКК</w:t>
      </w:r>
      <w:r w:rsidR="00C375AA">
        <w:rPr>
          <w:color w:val="000000"/>
          <w:sz w:val="28"/>
          <w:szCs w:val="28"/>
        </w:rPr>
        <w:t>».</w:t>
      </w:r>
    </w:p>
    <w:p w:rsidR="00C375AA" w:rsidRDefault="00C375AA" w:rsidP="00C375AA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C375AA" w:rsidRDefault="00C375AA" w:rsidP="00C375AA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Правление СППКК решило:</w:t>
      </w:r>
    </w:p>
    <w:p w:rsidR="00C375AA" w:rsidRPr="00A96D95" w:rsidRDefault="00C375AA" w:rsidP="00C375AA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655A06">
        <w:rPr>
          <w:sz w:val="28"/>
          <w:szCs w:val="28"/>
        </w:rPr>
        <w:t xml:space="preserve">На основании пункта </w:t>
      </w:r>
      <w:r w:rsidRPr="00E4692A">
        <w:rPr>
          <w:color w:val="303030"/>
          <w:sz w:val="28"/>
          <w:szCs w:val="28"/>
          <w:shd w:val="clear" w:color="auto" w:fill="FFFFFF"/>
        </w:rPr>
        <w:t>7.1.4.</w:t>
      </w:r>
      <w:r w:rsidRPr="00655A06">
        <w:rPr>
          <w:rFonts w:ascii="Helvetica" w:hAnsi="Helvetica" w:cs="Helvetica"/>
          <w:color w:val="303030"/>
          <w:sz w:val="28"/>
          <w:szCs w:val="28"/>
          <w:shd w:val="clear" w:color="auto" w:fill="FFFFFF"/>
        </w:rPr>
        <w:t xml:space="preserve"> </w:t>
      </w:r>
      <w:r w:rsidRPr="00655A06">
        <w:rPr>
          <w:sz w:val="28"/>
          <w:szCs w:val="28"/>
        </w:rPr>
        <w:t>Устава «Союза промышленников и предпринимателей</w:t>
      </w:r>
      <w:r>
        <w:rPr>
          <w:sz w:val="28"/>
          <w:szCs w:val="28"/>
        </w:rPr>
        <w:t xml:space="preserve"> </w:t>
      </w:r>
      <w:r w:rsidRPr="00655A06">
        <w:rPr>
          <w:sz w:val="28"/>
          <w:szCs w:val="28"/>
        </w:rPr>
        <w:t xml:space="preserve">Красноярского края» (Регионального объединения работодателей) </w:t>
      </w:r>
    </w:p>
    <w:p w:rsidR="00C375AA" w:rsidRDefault="00C375AA" w:rsidP="00C375AA">
      <w:pPr>
        <w:jc w:val="both"/>
        <w:rPr>
          <w:sz w:val="28"/>
          <w:szCs w:val="28"/>
        </w:rPr>
      </w:pPr>
      <w:r w:rsidRPr="00655A06">
        <w:rPr>
          <w:sz w:val="28"/>
          <w:szCs w:val="28"/>
        </w:rPr>
        <w:tab/>
      </w:r>
    </w:p>
    <w:p w:rsidR="00C375AA" w:rsidRPr="00F14B78" w:rsidRDefault="00C375AA" w:rsidP="00C375A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14B78">
        <w:rPr>
          <w:sz w:val="28"/>
          <w:szCs w:val="28"/>
        </w:rPr>
        <w:t>Исключить из членов СППКК:</w:t>
      </w:r>
    </w:p>
    <w:p w:rsidR="00C375AA" w:rsidRPr="00383C93" w:rsidRDefault="00C375AA" w:rsidP="00C375AA">
      <w:pPr>
        <w:rPr>
          <w:sz w:val="26"/>
          <w:szCs w:val="26"/>
        </w:rPr>
      </w:pPr>
    </w:p>
    <w:tbl>
      <w:tblPr>
        <w:tblStyle w:val="a3"/>
        <w:tblW w:w="9322" w:type="dxa"/>
        <w:tblLayout w:type="fixed"/>
        <w:tblLook w:val="01E0"/>
      </w:tblPr>
      <w:tblGrid>
        <w:gridCol w:w="817"/>
        <w:gridCol w:w="2835"/>
        <w:gridCol w:w="2835"/>
        <w:gridCol w:w="2835"/>
      </w:tblGrid>
      <w:tr w:rsidR="00E10656" w:rsidRPr="00383C93" w:rsidTr="002B5FDB">
        <w:tc>
          <w:tcPr>
            <w:tcW w:w="817" w:type="dxa"/>
            <w:vAlign w:val="center"/>
          </w:tcPr>
          <w:p w:rsidR="00E10656" w:rsidRPr="00383C93" w:rsidRDefault="00E10656" w:rsidP="002B5FDB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№</w:t>
            </w:r>
          </w:p>
          <w:p w:rsidR="00E10656" w:rsidRPr="00383C93" w:rsidRDefault="00E10656" w:rsidP="002B5FD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83C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3C93">
              <w:rPr>
                <w:sz w:val="26"/>
                <w:szCs w:val="26"/>
              </w:rPr>
              <w:t>/</w:t>
            </w:r>
            <w:proofErr w:type="spellStart"/>
            <w:r w:rsidRPr="00383C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10656" w:rsidRPr="00383C93" w:rsidRDefault="00E10656" w:rsidP="002B5FDB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Ф.И.О.</w:t>
            </w:r>
          </w:p>
        </w:tc>
        <w:tc>
          <w:tcPr>
            <w:tcW w:w="2835" w:type="dxa"/>
            <w:vAlign w:val="center"/>
          </w:tcPr>
          <w:p w:rsidR="00E10656" w:rsidRPr="00383C93" w:rsidRDefault="00E10656" w:rsidP="002B5FDB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E10656" w:rsidRPr="00383C93" w:rsidRDefault="00E10656" w:rsidP="002B5FDB">
            <w:pPr>
              <w:jc w:val="center"/>
              <w:rPr>
                <w:sz w:val="26"/>
                <w:szCs w:val="26"/>
              </w:rPr>
            </w:pPr>
            <w:r w:rsidRPr="00383C93">
              <w:rPr>
                <w:sz w:val="26"/>
                <w:szCs w:val="26"/>
              </w:rPr>
              <w:t>Представляемая организация</w:t>
            </w:r>
          </w:p>
        </w:tc>
      </w:tr>
      <w:tr w:rsidR="00E10656" w:rsidRPr="005943F8" w:rsidTr="002B5FDB">
        <w:tc>
          <w:tcPr>
            <w:tcW w:w="817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proofErr w:type="spellStart"/>
            <w:r w:rsidRPr="005943F8">
              <w:rPr>
                <w:sz w:val="26"/>
                <w:szCs w:val="26"/>
              </w:rPr>
              <w:t>Зяблов</w:t>
            </w:r>
            <w:proofErr w:type="spellEnd"/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Сергей Филиппович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Физ. лицо</w:t>
            </w:r>
          </w:p>
        </w:tc>
      </w:tr>
      <w:tr w:rsidR="00E10656" w:rsidRPr="005943F8" w:rsidTr="002B5FDB">
        <w:tc>
          <w:tcPr>
            <w:tcW w:w="817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Ахметов</w:t>
            </w:r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  <w:proofErr w:type="spellStart"/>
            <w:r w:rsidRPr="005943F8">
              <w:rPr>
                <w:sz w:val="26"/>
                <w:szCs w:val="26"/>
              </w:rPr>
              <w:t>Илай</w:t>
            </w:r>
            <w:proofErr w:type="spellEnd"/>
            <w:r w:rsidRPr="005943F8">
              <w:rPr>
                <w:sz w:val="26"/>
                <w:szCs w:val="26"/>
              </w:rPr>
              <w:t xml:space="preserve"> </w:t>
            </w:r>
            <w:proofErr w:type="spellStart"/>
            <w:r w:rsidRPr="005943F8">
              <w:rPr>
                <w:sz w:val="26"/>
                <w:szCs w:val="26"/>
              </w:rPr>
              <w:t>Узбекович</w:t>
            </w:r>
            <w:proofErr w:type="spellEnd"/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Физ. лицо</w:t>
            </w:r>
          </w:p>
        </w:tc>
      </w:tr>
      <w:tr w:rsidR="00E10656" w:rsidRPr="005943F8" w:rsidTr="002B5FDB">
        <w:tc>
          <w:tcPr>
            <w:tcW w:w="817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E10656" w:rsidRDefault="00E10656" w:rsidP="002B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</w:t>
            </w:r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Валентинович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АО "КЛМ</w:t>
            </w:r>
            <w:proofErr w:type="gramStart"/>
            <w:r w:rsidRPr="005943F8">
              <w:rPr>
                <w:sz w:val="26"/>
                <w:szCs w:val="26"/>
              </w:rPr>
              <w:t xml:space="preserve"> К</w:t>
            </w:r>
            <w:proofErr w:type="gramEnd"/>
            <w:r w:rsidRPr="005943F8">
              <w:rPr>
                <w:sz w:val="26"/>
                <w:szCs w:val="26"/>
              </w:rPr>
              <w:t>о"</w:t>
            </w:r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</w:p>
        </w:tc>
      </w:tr>
      <w:tr w:rsidR="00E10656" w:rsidRPr="005943F8" w:rsidTr="002B5FDB">
        <w:tc>
          <w:tcPr>
            <w:tcW w:w="817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E10656" w:rsidRDefault="00E10656" w:rsidP="002B5F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Шабунин</w:t>
            </w:r>
            <w:proofErr w:type="spellEnd"/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Дмитриевич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r w:rsidRPr="005943F8">
              <w:rPr>
                <w:sz w:val="26"/>
                <w:szCs w:val="26"/>
              </w:rPr>
              <w:t>ООО "Зодчий"</w:t>
            </w:r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</w:p>
        </w:tc>
      </w:tr>
      <w:tr w:rsidR="00E10656" w:rsidRPr="005943F8" w:rsidTr="002B5FDB">
        <w:tc>
          <w:tcPr>
            <w:tcW w:w="817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E10656" w:rsidRDefault="00E10656" w:rsidP="002B5FDB">
            <w:pPr>
              <w:rPr>
                <w:sz w:val="26"/>
                <w:szCs w:val="26"/>
              </w:rPr>
            </w:pPr>
            <w:r w:rsidRPr="0016123C">
              <w:rPr>
                <w:sz w:val="26"/>
                <w:szCs w:val="26"/>
              </w:rPr>
              <w:t>Кузьмич</w:t>
            </w:r>
          </w:p>
          <w:p w:rsidR="00E10656" w:rsidRDefault="00E10656" w:rsidP="002B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  <w:p w:rsidR="00E10656" w:rsidRPr="005943F8" w:rsidRDefault="00E10656" w:rsidP="002B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jc w:val="center"/>
              <w:rPr>
                <w:sz w:val="26"/>
                <w:szCs w:val="26"/>
              </w:rPr>
            </w:pPr>
            <w:r w:rsidRPr="0016123C">
              <w:rPr>
                <w:sz w:val="26"/>
                <w:szCs w:val="26"/>
              </w:rPr>
              <w:t>Директор Красноярского филиала</w:t>
            </w:r>
          </w:p>
        </w:tc>
        <w:tc>
          <w:tcPr>
            <w:tcW w:w="2835" w:type="dxa"/>
            <w:vAlign w:val="center"/>
          </w:tcPr>
          <w:p w:rsidR="00E10656" w:rsidRPr="005943F8" w:rsidRDefault="00E10656" w:rsidP="002B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КФ </w:t>
            </w:r>
            <w:r w:rsidRPr="005943F8">
              <w:rPr>
                <w:sz w:val="26"/>
                <w:szCs w:val="26"/>
              </w:rPr>
              <w:t>Страховое акционерное общество "ВСК"</w:t>
            </w:r>
          </w:p>
        </w:tc>
      </w:tr>
    </w:tbl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C375AA" w:rsidP="00E10656">
      <w:pPr>
        <w:spacing w:line="276" w:lineRule="auto"/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E10656" w:rsidRDefault="00E10656" w:rsidP="00C375AA">
      <w:pPr>
        <w:spacing w:line="276" w:lineRule="auto"/>
        <w:jc w:val="both"/>
        <w:outlineLvl w:val="0"/>
        <w:rPr>
          <w:sz w:val="28"/>
          <w:szCs w:val="28"/>
        </w:rPr>
      </w:pPr>
    </w:p>
    <w:p w:rsidR="00C375AA" w:rsidRDefault="00C375AA" w:rsidP="00E10656">
      <w:pPr>
        <w:spacing w:line="276" w:lineRule="auto"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C375AA" w:rsidRDefault="00C375AA" w:rsidP="00C375AA">
      <w:pPr>
        <w:pStyle w:val="a4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75AA" w:rsidRDefault="00C375AA" w:rsidP="00C375AA">
      <w:pPr>
        <w:jc w:val="both"/>
        <w:rPr>
          <w:sz w:val="28"/>
          <w:szCs w:val="28"/>
        </w:rPr>
      </w:pPr>
    </w:p>
    <w:p w:rsidR="00C375AA" w:rsidRPr="00FA7E5D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AA" w:rsidRPr="00B3450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AA" w:rsidRDefault="00C375AA" w:rsidP="00C375A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color w:val="000000"/>
          <w:sz w:val="28"/>
          <w:szCs w:val="28"/>
        </w:rPr>
      </w:pPr>
    </w:p>
    <w:p w:rsidR="00C375AA" w:rsidRPr="00FB16A4" w:rsidRDefault="00C375AA" w:rsidP="00C375AA">
      <w:pPr>
        <w:pStyle w:val="a5"/>
        <w:spacing w:line="276" w:lineRule="auto"/>
        <w:ind w:left="0"/>
        <w:rPr>
          <w:sz w:val="28"/>
          <w:szCs w:val="28"/>
        </w:rPr>
      </w:pPr>
    </w:p>
    <w:p w:rsidR="00C375AA" w:rsidRDefault="00C375AA" w:rsidP="00C375AA">
      <w:pPr>
        <w:pStyle w:val="a5"/>
        <w:spacing w:line="276" w:lineRule="auto"/>
        <w:rPr>
          <w:bCs/>
          <w:sz w:val="28"/>
          <w:szCs w:val="28"/>
        </w:rPr>
      </w:pPr>
    </w:p>
    <w:p w:rsidR="00C375AA" w:rsidRPr="00702D8E" w:rsidRDefault="00C375AA" w:rsidP="00C375AA">
      <w:pPr>
        <w:pStyle w:val="a5"/>
        <w:spacing w:line="276" w:lineRule="auto"/>
        <w:rPr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C375AA" w:rsidP="00C375AA">
      <w:pPr>
        <w:spacing w:line="276" w:lineRule="auto"/>
        <w:jc w:val="both"/>
        <w:rPr>
          <w:sz w:val="28"/>
          <w:szCs w:val="28"/>
        </w:rPr>
      </w:pPr>
    </w:p>
    <w:p w:rsidR="00C375AA" w:rsidRDefault="00C375AA" w:rsidP="00C375AA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6D7C55" w:rsidRDefault="006D7C55"/>
    <w:sectPr w:rsidR="006D7C55" w:rsidSect="006D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5C"/>
    <w:multiLevelType w:val="hybridMultilevel"/>
    <w:tmpl w:val="8DC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15F"/>
    <w:multiLevelType w:val="hybridMultilevel"/>
    <w:tmpl w:val="19C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BE4"/>
    <w:multiLevelType w:val="hybridMultilevel"/>
    <w:tmpl w:val="8730D182"/>
    <w:lvl w:ilvl="0" w:tplc="246E17E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2633"/>
    <w:multiLevelType w:val="hybridMultilevel"/>
    <w:tmpl w:val="70D28B18"/>
    <w:lvl w:ilvl="0" w:tplc="D74AC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F4508"/>
    <w:multiLevelType w:val="hybridMultilevel"/>
    <w:tmpl w:val="C77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56CC4"/>
    <w:multiLevelType w:val="hybridMultilevel"/>
    <w:tmpl w:val="E1B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2920A2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4027D"/>
    <w:multiLevelType w:val="hybridMultilevel"/>
    <w:tmpl w:val="E076A70C"/>
    <w:lvl w:ilvl="0" w:tplc="B4162B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AA"/>
    <w:rsid w:val="002737E8"/>
    <w:rsid w:val="00565D7E"/>
    <w:rsid w:val="006D7C55"/>
    <w:rsid w:val="007F7715"/>
    <w:rsid w:val="008D6549"/>
    <w:rsid w:val="00A17599"/>
    <w:rsid w:val="00BE7A37"/>
    <w:rsid w:val="00C375AA"/>
    <w:rsid w:val="00E1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375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7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3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5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37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</cp:revision>
  <cp:lastPrinted>2021-01-29T03:46:00Z</cp:lastPrinted>
  <dcterms:created xsi:type="dcterms:W3CDTF">2021-01-27T02:27:00Z</dcterms:created>
  <dcterms:modified xsi:type="dcterms:W3CDTF">2021-01-27T03:03:00Z</dcterms:modified>
</cp:coreProperties>
</file>